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46" w:rsidRPr="005E4252" w:rsidRDefault="008362A9" w:rsidP="004A6D46">
      <w:pPr>
        <w:jc w:val="center"/>
        <w:rPr>
          <w:b/>
        </w:rPr>
      </w:pPr>
      <w:r>
        <w:rPr>
          <w:b/>
        </w:rPr>
        <w:t xml:space="preserve">1. </w:t>
      </w:r>
      <w:r w:rsidR="007B6CB8" w:rsidRPr="00CA3E4C">
        <w:rPr>
          <w:b/>
        </w:rPr>
        <w:t>Družine v naši župniji</w:t>
      </w:r>
      <w:r w:rsidR="007B6CB8">
        <w:rPr>
          <w:b/>
        </w:rPr>
        <w:t xml:space="preserve"> </w:t>
      </w:r>
      <w:r w:rsidR="00D040D0">
        <w:rPr>
          <w:b/>
        </w:rPr>
        <w:t>- osebno delo (15 min)</w:t>
      </w:r>
    </w:p>
    <w:p w:rsidR="004A6D46" w:rsidRPr="004A6D46" w:rsidRDefault="005E4252" w:rsidP="0055341F">
      <w:pPr>
        <w:spacing w:line="360" w:lineRule="auto"/>
        <w:jc w:val="both"/>
      </w:pPr>
      <w:r>
        <w:t>1</w:t>
      </w:r>
      <w:r w:rsidR="004A6D46" w:rsidRPr="004A6D46">
        <w:t xml:space="preserve">. Navedite nekaj </w:t>
      </w:r>
      <w:r>
        <w:t xml:space="preserve">načinov, </w:t>
      </w:r>
      <w:r w:rsidR="004A6D46" w:rsidRPr="004A6D46">
        <w:t>dejavnosti (v župniji in zunaj nje), s katerimi so duhovniki oz. laiki vaši družini oz. vama kot zakoncema pomagali pri osebni in duhovni rasti in so za vas dragocene.</w:t>
      </w:r>
      <w:r>
        <w:t xml:space="preserve"> Če</w:t>
      </w:r>
      <w:r w:rsidRPr="004A6D46">
        <w:t xml:space="preserve"> niste poročeni, </w:t>
      </w:r>
      <w:bookmarkStart w:id="0" w:name="_GoBack"/>
      <w:bookmarkEnd w:id="0"/>
      <w:r>
        <w:t>pri odgovorih izhajajte iz svoje</w:t>
      </w:r>
      <w:r w:rsidRPr="004A6D46">
        <w:t xml:space="preserve"> </w:t>
      </w:r>
      <w:r>
        <w:t>rodne</w:t>
      </w:r>
      <w:r w:rsidRPr="004A6D46">
        <w:t xml:space="preserve"> družin</w:t>
      </w:r>
      <w:r>
        <w:t>e.</w:t>
      </w:r>
    </w:p>
    <w:p w:rsidR="00875CDD" w:rsidRPr="004A6D46" w:rsidRDefault="005E4252" w:rsidP="00136FCE">
      <w:pPr>
        <w:spacing w:line="360" w:lineRule="auto"/>
      </w:pPr>
      <w:r>
        <w:rPr>
          <w:i/>
        </w:rPr>
        <w:t>Načini</w:t>
      </w:r>
      <w:r w:rsidRPr="005E4252">
        <w:rPr>
          <w:i/>
          <w:color w:val="FFFFFF" w:themeColor="background1"/>
        </w:rPr>
        <w:t>_</w:t>
      </w:r>
      <w:r>
        <w:rPr>
          <w:i/>
        </w:rPr>
        <w:t>oz.</w:t>
      </w:r>
      <w:r w:rsidRPr="005E4252">
        <w:rPr>
          <w:i/>
          <w:color w:val="FFFFFF" w:themeColor="background1"/>
        </w:rPr>
        <w:t>_</w:t>
      </w:r>
      <w:r>
        <w:rPr>
          <w:i/>
        </w:rPr>
        <w:t>d</w:t>
      </w:r>
      <w:r w:rsidR="004A6D46" w:rsidRPr="004A6D46">
        <w:rPr>
          <w:i/>
        </w:rPr>
        <w:t>ejavnosti</w:t>
      </w:r>
      <w:r w:rsidR="004A6D46" w:rsidRPr="004A6D46">
        <w:rPr>
          <w:i/>
          <w:color w:val="FFFFFF" w:themeColor="background1"/>
        </w:rPr>
        <w:t>_</w:t>
      </w:r>
      <w:r w:rsidR="004A6D46" w:rsidRPr="004A6D46">
        <w:rPr>
          <w:i/>
        </w:rPr>
        <w:t>(duhovniki):_______________________________________</w:t>
      </w:r>
      <w:r w:rsidR="004A6D46" w:rsidRPr="004A6D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D46" w:rsidRDefault="005E4252" w:rsidP="00136FCE">
      <w:pPr>
        <w:spacing w:line="360" w:lineRule="auto"/>
      </w:pPr>
      <w:r>
        <w:rPr>
          <w:i/>
        </w:rPr>
        <w:t>Načini</w:t>
      </w:r>
      <w:r w:rsidRPr="005E4252">
        <w:rPr>
          <w:i/>
          <w:color w:val="FFFFFF" w:themeColor="background1"/>
        </w:rPr>
        <w:t>_</w:t>
      </w:r>
      <w:r>
        <w:rPr>
          <w:i/>
        </w:rPr>
        <w:t>oz.</w:t>
      </w:r>
      <w:r w:rsidRPr="005E4252">
        <w:rPr>
          <w:i/>
          <w:color w:val="FFFFFF" w:themeColor="background1"/>
        </w:rPr>
        <w:t>_</w:t>
      </w:r>
      <w:r>
        <w:rPr>
          <w:i/>
        </w:rPr>
        <w:t>d</w:t>
      </w:r>
      <w:r w:rsidRPr="004A6D46">
        <w:rPr>
          <w:i/>
        </w:rPr>
        <w:t>ejavnosti</w:t>
      </w:r>
      <w:r w:rsidRPr="005E4252">
        <w:rPr>
          <w:i/>
          <w:color w:val="FFFFFF" w:themeColor="background1"/>
        </w:rPr>
        <w:t>_</w:t>
      </w:r>
      <w:r w:rsidR="00D17D6B" w:rsidRPr="00D17D6B">
        <w:rPr>
          <w:i/>
        </w:rPr>
        <w:t>(</w:t>
      </w:r>
      <w:r w:rsidR="004A6D46" w:rsidRPr="004A6D46">
        <w:rPr>
          <w:i/>
        </w:rPr>
        <w:t>laiki):</w:t>
      </w:r>
      <w:r w:rsidR="004A6D46" w:rsidRPr="004A6D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B0C" w:rsidRPr="004A6D46" w:rsidRDefault="009F0B0C" w:rsidP="00136FCE">
      <w:pPr>
        <w:spacing w:line="360" w:lineRule="auto"/>
      </w:pPr>
    </w:p>
    <w:p w:rsidR="00875CDD" w:rsidRDefault="005E4252" w:rsidP="00136FCE">
      <w:pPr>
        <w:spacing w:line="360" w:lineRule="auto"/>
      </w:pPr>
      <w:r>
        <w:t>2</w:t>
      </w:r>
      <w:r w:rsidR="004A6D46" w:rsidRPr="004A6D46">
        <w:t>. Kako lahko laiki spodbujamo krepitev in rast krščanskega zakona in družine v župniji</w:t>
      </w:r>
      <w:r w:rsidR="00614837">
        <w:t xml:space="preserve"> in v družbi (npr. ob bližajočem</w:t>
      </w:r>
      <w:r w:rsidR="00B60E99">
        <w:t xml:space="preserve"> se referendum</w:t>
      </w:r>
      <w:r w:rsidR="00614837">
        <w:t>u</w:t>
      </w:r>
      <w:r w:rsidR="00B60E99">
        <w:t xml:space="preserve"> o </w:t>
      </w:r>
      <w:r w:rsidR="00614837">
        <w:t>noveli zakona</w:t>
      </w:r>
      <w:r w:rsidR="00B60E99">
        <w:t xml:space="preserve"> o zakonski zvezi in družinskih razmerjih)</w:t>
      </w:r>
      <w:r w:rsidR="004A6D46" w:rsidRPr="004A6D46"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CDD" w:rsidRPr="004A6D46" w:rsidRDefault="00875CDD" w:rsidP="00136FCE">
      <w:pPr>
        <w:spacing w:line="360" w:lineRule="auto"/>
      </w:pPr>
    </w:p>
    <w:p w:rsidR="004A6D46" w:rsidRDefault="005E4252" w:rsidP="00136FCE">
      <w:pPr>
        <w:spacing w:line="360" w:lineRule="auto"/>
        <w:jc w:val="both"/>
      </w:pPr>
      <w:r>
        <w:t>3</w:t>
      </w:r>
      <w:r w:rsidR="004A6D46" w:rsidRPr="004A6D46">
        <w:t>. Navedite</w:t>
      </w:r>
      <w:r w:rsidR="004A6D46" w:rsidRPr="007B6DFA">
        <w:rPr>
          <w:color w:val="FF0000"/>
        </w:rPr>
        <w:t xml:space="preserve"> </w:t>
      </w:r>
      <w:r w:rsidR="004A6D46">
        <w:t>dejavnost</w:t>
      </w:r>
      <w:r>
        <w:t>i</w:t>
      </w:r>
      <w:r w:rsidR="00875CDD">
        <w:t xml:space="preserve"> oz. primere dobrih praks</w:t>
      </w:r>
      <w:r w:rsidR="004A6D46">
        <w:t>, ki bi j</w:t>
      </w:r>
      <w:r>
        <w:t>ih</w:t>
      </w:r>
      <w:r w:rsidR="004A6D46">
        <w:t xml:space="preserve"> želeli prenesti v vašo župnijo, ker bi okrepil</w:t>
      </w:r>
      <w:r w:rsidR="009F0B0C">
        <w:t xml:space="preserve">i </w:t>
      </w:r>
      <w:r w:rsidR="004A6D46">
        <w:t>krščanski zakon in družino v župniji in družbi oz. j</w:t>
      </w:r>
      <w:r>
        <w:t>ih</w:t>
      </w:r>
      <w:r w:rsidR="004A6D46">
        <w:t xml:space="preserve"> na podlagi dobre izkušnje iz svoje župnije priporočate drugim župnijam?</w:t>
      </w:r>
    </w:p>
    <w:p w:rsidR="00385674" w:rsidRDefault="004A6D46" w:rsidP="00136FCE">
      <w:pPr>
        <w:spacing w:line="360" w:lineRule="auto"/>
      </w:pPr>
      <w:r w:rsidRPr="004A6D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</w:t>
      </w:r>
    </w:p>
    <w:p w:rsidR="003A7A48" w:rsidRPr="00136FCE" w:rsidRDefault="008362A9" w:rsidP="00136FCE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="007B6CB8" w:rsidRPr="00CA3E4C">
        <w:rPr>
          <w:b/>
        </w:rPr>
        <w:t>Družine v naši župniji</w:t>
      </w:r>
      <w:r w:rsidR="007B6CB8">
        <w:rPr>
          <w:b/>
        </w:rPr>
        <w:t xml:space="preserve"> - skupno delo (</w:t>
      </w:r>
      <w:r w:rsidR="00D040D0">
        <w:rPr>
          <w:b/>
        </w:rPr>
        <w:t>35</w:t>
      </w:r>
      <w:r w:rsidR="007B6CB8">
        <w:rPr>
          <w:b/>
        </w:rPr>
        <w:t xml:space="preserve"> min)</w:t>
      </w:r>
    </w:p>
    <w:p w:rsidR="0008067E" w:rsidRPr="009D3717" w:rsidRDefault="002C5FAA" w:rsidP="002C5FAA">
      <w:pPr>
        <w:jc w:val="both"/>
        <w:rPr>
          <w:i/>
          <w:sz w:val="20"/>
          <w:szCs w:val="20"/>
        </w:rPr>
      </w:pPr>
      <w:r w:rsidRPr="009D3717">
        <w:rPr>
          <w:i/>
          <w:sz w:val="20"/>
          <w:szCs w:val="20"/>
        </w:rPr>
        <w:t xml:space="preserve">V skupinah po 4-6 </w:t>
      </w:r>
      <w:r w:rsidR="0008067E" w:rsidRPr="009D3717">
        <w:rPr>
          <w:i/>
          <w:sz w:val="20"/>
          <w:szCs w:val="20"/>
        </w:rPr>
        <w:t>članov</w:t>
      </w:r>
      <w:r w:rsidRPr="009D3717">
        <w:rPr>
          <w:i/>
          <w:sz w:val="20"/>
          <w:szCs w:val="20"/>
        </w:rPr>
        <w:t xml:space="preserve"> si podeli</w:t>
      </w:r>
      <w:r w:rsidR="006C5454">
        <w:rPr>
          <w:i/>
          <w:sz w:val="20"/>
          <w:szCs w:val="20"/>
        </w:rPr>
        <w:t>mo</w:t>
      </w:r>
      <w:r w:rsidRPr="009D3717">
        <w:rPr>
          <w:i/>
          <w:sz w:val="20"/>
          <w:szCs w:val="20"/>
        </w:rPr>
        <w:t xml:space="preserve"> zapise osebnega dela</w:t>
      </w:r>
      <w:r w:rsidR="00374868">
        <w:rPr>
          <w:i/>
          <w:sz w:val="20"/>
          <w:szCs w:val="20"/>
        </w:rPr>
        <w:t xml:space="preserve"> </w:t>
      </w:r>
      <w:r w:rsidRPr="009D3717">
        <w:rPr>
          <w:i/>
          <w:sz w:val="20"/>
          <w:szCs w:val="20"/>
        </w:rPr>
        <w:t xml:space="preserve">in </w:t>
      </w:r>
      <w:r w:rsidR="003A7A48">
        <w:rPr>
          <w:i/>
          <w:sz w:val="20"/>
          <w:szCs w:val="20"/>
        </w:rPr>
        <w:t xml:space="preserve">jih </w:t>
      </w:r>
      <w:r w:rsidR="003A7A48" w:rsidRPr="009D3717">
        <w:rPr>
          <w:i/>
          <w:sz w:val="20"/>
          <w:szCs w:val="20"/>
        </w:rPr>
        <w:t xml:space="preserve">zapišemo </w:t>
      </w:r>
      <w:r w:rsidR="004A6D46">
        <w:rPr>
          <w:i/>
          <w:sz w:val="20"/>
          <w:szCs w:val="20"/>
        </w:rPr>
        <w:t>na delovni list</w:t>
      </w:r>
      <w:r w:rsidR="003A7A48">
        <w:rPr>
          <w:i/>
          <w:sz w:val="20"/>
          <w:szCs w:val="20"/>
        </w:rPr>
        <w:t xml:space="preserve">. Nato izmed vseh </w:t>
      </w:r>
      <w:r w:rsidR="00207019">
        <w:rPr>
          <w:i/>
          <w:sz w:val="20"/>
          <w:szCs w:val="20"/>
        </w:rPr>
        <w:t xml:space="preserve">zbranih </w:t>
      </w:r>
      <w:r w:rsidR="003A7A48">
        <w:rPr>
          <w:i/>
          <w:sz w:val="20"/>
          <w:szCs w:val="20"/>
        </w:rPr>
        <w:t>izberemo in zapišemo</w:t>
      </w:r>
      <w:r w:rsidR="004A6D46">
        <w:rPr>
          <w:i/>
          <w:sz w:val="20"/>
          <w:szCs w:val="20"/>
        </w:rPr>
        <w:t xml:space="preserve"> </w:t>
      </w:r>
      <w:r w:rsidRPr="009D3717">
        <w:rPr>
          <w:i/>
          <w:sz w:val="20"/>
          <w:szCs w:val="20"/>
        </w:rPr>
        <w:t xml:space="preserve">po največ </w:t>
      </w:r>
      <w:r w:rsidR="0036009A">
        <w:rPr>
          <w:i/>
          <w:sz w:val="20"/>
          <w:szCs w:val="20"/>
        </w:rPr>
        <w:t>tri po vaši oceni najboljše</w:t>
      </w:r>
      <w:r w:rsidRPr="009D3717">
        <w:rPr>
          <w:i/>
          <w:sz w:val="20"/>
          <w:szCs w:val="20"/>
        </w:rPr>
        <w:t xml:space="preserve"> p</w:t>
      </w:r>
      <w:r w:rsidR="003A7A48">
        <w:rPr>
          <w:i/>
          <w:sz w:val="20"/>
          <w:szCs w:val="20"/>
        </w:rPr>
        <w:t>redloge naše skupine (razvrstite jih</w:t>
      </w:r>
      <w:r w:rsidRPr="009D3717">
        <w:rPr>
          <w:i/>
          <w:sz w:val="20"/>
          <w:szCs w:val="20"/>
        </w:rPr>
        <w:t xml:space="preserve"> od največje -</w:t>
      </w:r>
      <w:r w:rsidR="00D040D0">
        <w:rPr>
          <w:i/>
          <w:sz w:val="20"/>
          <w:szCs w:val="20"/>
        </w:rPr>
        <w:t xml:space="preserve"> 1 do najmanjše pomembnosti -3), ki jih bo</w:t>
      </w:r>
      <w:r w:rsidR="006C5454">
        <w:rPr>
          <w:i/>
          <w:sz w:val="20"/>
          <w:szCs w:val="20"/>
        </w:rPr>
        <w:t>mo</w:t>
      </w:r>
      <w:r w:rsidR="00D040D0">
        <w:rPr>
          <w:i/>
          <w:sz w:val="20"/>
          <w:szCs w:val="20"/>
        </w:rPr>
        <w:t xml:space="preserve"> predstavili v skupnem pogovoru z du</w:t>
      </w:r>
      <w:r w:rsidR="006C5454">
        <w:rPr>
          <w:i/>
          <w:sz w:val="20"/>
          <w:szCs w:val="20"/>
        </w:rPr>
        <w:t>hovniki, ki se bodo pridružili n</w:t>
      </w:r>
      <w:r w:rsidR="00D040D0">
        <w:rPr>
          <w:i/>
          <w:sz w:val="20"/>
          <w:szCs w:val="20"/>
        </w:rPr>
        <w:t>aši skupini.</w:t>
      </w:r>
    </w:p>
    <w:p w:rsidR="0008067E" w:rsidRPr="0008067E" w:rsidRDefault="0008067E" w:rsidP="009D3717">
      <w:pPr>
        <w:spacing w:line="120" w:lineRule="auto"/>
        <w:jc w:val="both"/>
        <w:rPr>
          <w:i/>
        </w:rPr>
      </w:pPr>
    </w:p>
    <w:p w:rsidR="003A7A48" w:rsidRPr="004A6D46" w:rsidRDefault="003A7A48" w:rsidP="0055341F">
      <w:pPr>
        <w:spacing w:line="360" w:lineRule="auto"/>
        <w:jc w:val="both"/>
      </w:pPr>
      <w:r>
        <w:t>1</w:t>
      </w:r>
      <w:r w:rsidRPr="004A6D46">
        <w:t xml:space="preserve">. Navedite nekaj </w:t>
      </w:r>
      <w:r>
        <w:t xml:space="preserve">načinov, </w:t>
      </w:r>
      <w:r w:rsidRPr="004A6D46">
        <w:t>dejavnosti (v župniji in zunaj nje), s katerimi so v preteklosti duhovniki oz. laiki vaši družini oz. vama kot zakoncema pomagali pri osebni in duhovni rasti in so za vas dragocene.</w:t>
      </w:r>
      <w:r>
        <w:t xml:space="preserve"> Če</w:t>
      </w:r>
      <w:r w:rsidRPr="004A6D46">
        <w:t xml:space="preserve"> niste poročeni, </w:t>
      </w:r>
      <w:r>
        <w:t>pri odgovorih izhajajte iz svoje</w:t>
      </w:r>
      <w:r w:rsidRPr="004A6D46">
        <w:t xml:space="preserve"> </w:t>
      </w:r>
      <w:r>
        <w:t>rodne</w:t>
      </w:r>
      <w:r w:rsidRPr="004A6D46">
        <w:t xml:space="preserve"> družin</w:t>
      </w:r>
      <w:r>
        <w:t>e.</w:t>
      </w:r>
    </w:p>
    <w:p w:rsidR="003A7A48" w:rsidRDefault="003A7A48" w:rsidP="00136FCE">
      <w:pPr>
        <w:pStyle w:val="Brezrazmikov"/>
        <w:spacing w:line="360" w:lineRule="auto"/>
      </w:pPr>
      <w:r>
        <w:rPr>
          <w:i/>
        </w:rPr>
        <w:t>Načini</w:t>
      </w:r>
      <w:r w:rsidRPr="005E4252">
        <w:rPr>
          <w:i/>
          <w:color w:val="FFFFFF" w:themeColor="background1"/>
        </w:rPr>
        <w:t>_</w:t>
      </w:r>
      <w:r>
        <w:rPr>
          <w:i/>
        </w:rPr>
        <w:t>oz.</w:t>
      </w:r>
      <w:r w:rsidRPr="005E4252">
        <w:rPr>
          <w:i/>
          <w:color w:val="FFFFFF" w:themeColor="background1"/>
        </w:rPr>
        <w:t>_</w:t>
      </w:r>
      <w:r>
        <w:rPr>
          <w:i/>
        </w:rPr>
        <w:t>d</w:t>
      </w:r>
      <w:r w:rsidRPr="004A6D46">
        <w:rPr>
          <w:i/>
        </w:rPr>
        <w:t>ejavnosti</w:t>
      </w:r>
      <w:r w:rsidRPr="004A6D46">
        <w:rPr>
          <w:i/>
          <w:color w:val="FFFFFF" w:themeColor="background1"/>
        </w:rPr>
        <w:t>_</w:t>
      </w:r>
      <w:r w:rsidRPr="004A6D46">
        <w:rPr>
          <w:i/>
        </w:rPr>
        <w:t>(duhovniki):_______________________________________</w:t>
      </w:r>
      <w:r w:rsidRPr="004A6D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</w:t>
      </w:r>
      <w:r w:rsidR="00AE73F9">
        <w:t>_________________________________________________________________________________________</w:t>
      </w:r>
      <w:r w:rsidR="00136FCE">
        <w:t xml:space="preserve"> </w:t>
      </w:r>
    </w:p>
    <w:p w:rsidR="003A7A48" w:rsidRPr="003A7A48" w:rsidRDefault="00907D5D" w:rsidP="00136FCE">
      <w:pPr>
        <w:pStyle w:val="Brezrazmikov"/>
        <w:spacing w:line="360" w:lineRule="auto"/>
        <w:rPr>
          <w:i/>
        </w:rPr>
      </w:pPr>
      <w:r>
        <w:rPr>
          <w:i/>
        </w:rPr>
        <w:t>P</w:t>
      </w:r>
      <w:r w:rsidR="003A7A48" w:rsidRPr="003A7A48">
        <w:rPr>
          <w:i/>
        </w:rPr>
        <w:t>redlogi</w:t>
      </w:r>
      <w:r w:rsidR="003A7A48">
        <w:rPr>
          <w:i/>
        </w:rPr>
        <w:t xml:space="preserve"> naše skupine</w:t>
      </w:r>
      <w:r w:rsidR="003A7A48" w:rsidRPr="003A7A48">
        <w:rPr>
          <w:i/>
        </w:rPr>
        <w:t>:</w:t>
      </w:r>
    </w:p>
    <w:p w:rsidR="003A7A48" w:rsidRDefault="003A7A48" w:rsidP="00136FCE">
      <w:pPr>
        <w:pStyle w:val="Brezrazmikov"/>
        <w:spacing w:line="360" w:lineRule="auto"/>
        <w:jc w:val="both"/>
      </w:pPr>
      <w:r>
        <w:t>1._______________________________________________________________________________________</w:t>
      </w:r>
    </w:p>
    <w:p w:rsidR="003A7A48" w:rsidRDefault="003A7A48" w:rsidP="00136FCE">
      <w:pPr>
        <w:pStyle w:val="Brezrazmikov"/>
        <w:spacing w:line="360" w:lineRule="auto"/>
        <w:jc w:val="both"/>
      </w:pPr>
      <w:r>
        <w:t>2._______________________________________________________________________________________</w:t>
      </w:r>
    </w:p>
    <w:p w:rsidR="003A7A48" w:rsidRPr="004A6D46" w:rsidRDefault="003A7A48" w:rsidP="00136FCE">
      <w:pPr>
        <w:pStyle w:val="Brezrazmikov"/>
        <w:spacing w:line="360" w:lineRule="auto"/>
        <w:jc w:val="both"/>
      </w:pPr>
      <w:r>
        <w:t>3. ______________________________________________________________________________________</w:t>
      </w:r>
    </w:p>
    <w:p w:rsidR="003A7A48" w:rsidRDefault="003A7A48" w:rsidP="00136FCE">
      <w:pPr>
        <w:spacing w:line="360" w:lineRule="auto"/>
        <w:rPr>
          <w:i/>
        </w:rPr>
      </w:pPr>
    </w:p>
    <w:p w:rsidR="003A7A48" w:rsidRPr="004A6D46" w:rsidRDefault="003A7A48" w:rsidP="00136FCE">
      <w:pPr>
        <w:spacing w:line="360" w:lineRule="auto"/>
      </w:pPr>
      <w:r>
        <w:rPr>
          <w:i/>
        </w:rPr>
        <w:t>Načini</w:t>
      </w:r>
      <w:r w:rsidRPr="005E4252">
        <w:rPr>
          <w:i/>
          <w:color w:val="FFFFFF" w:themeColor="background1"/>
        </w:rPr>
        <w:t>_</w:t>
      </w:r>
      <w:r>
        <w:rPr>
          <w:i/>
        </w:rPr>
        <w:t>oz.</w:t>
      </w:r>
      <w:r w:rsidRPr="005E4252">
        <w:rPr>
          <w:i/>
          <w:color w:val="FFFFFF" w:themeColor="background1"/>
        </w:rPr>
        <w:t>_</w:t>
      </w:r>
      <w:r>
        <w:rPr>
          <w:i/>
        </w:rPr>
        <w:t>d</w:t>
      </w:r>
      <w:r w:rsidRPr="004A6D46">
        <w:rPr>
          <w:i/>
        </w:rPr>
        <w:t>ejavnosti</w:t>
      </w:r>
      <w:r w:rsidRPr="005E4252">
        <w:rPr>
          <w:i/>
          <w:color w:val="FFFFFF" w:themeColor="background1"/>
        </w:rPr>
        <w:t>_</w:t>
      </w:r>
      <w:r w:rsidR="00D17D6B" w:rsidRPr="00D17D6B">
        <w:rPr>
          <w:i/>
        </w:rPr>
        <w:t>(</w:t>
      </w:r>
      <w:r w:rsidRPr="004A6D46">
        <w:rPr>
          <w:i/>
        </w:rPr>
        <w:t>laiki):</w:t>
      </w:r>
      <w:r w:rsidRPr="004A6D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</w:t>
      </w:r>
      <w:r w:rsidR="00AE73F9">
        <w:t>_________________________________________________________________________________________</w:t>
      </w:r>
    </w:p>
    <w:p w:rsidR="003A7A48" w:rsidRDefault="00907D5D" w:rsidP="00136FCE">
      <w:pPr>
        <w:pStyle w:val="Brezrazmikov"/>
        <w:spacing w:line="360" w:lineRule="auto"/>
      </w:pPr>
      <w:r>
        <w:rPr>
          <w:i/>
        </w:rPr>
        <w:t>P</w:t>
      </w:r>
      <w:r w:rsidRPr="003A7A48">
        <w:rPr>
          <w:i/>
        </w:rPr>
        <w:t>redlogi</w:t>
      </w:r>
      <w:r>
        <w:rPr>
          <w:i/>
        </w:rPr>
        <w:t xml:space="preserve"> naše skupine</w:t>
      </w:r>
      <w:r w:rsidRPr="003A7A48">
        <w:rPr>
          <w:i/>
        </w:rPr>
        <w:t>:</w:t>
      </w:r>
      <w:r>
        <w:rPr>
          <w:i/>
        </w:rPr>
        <w:t xml:space="preserve"> </w:t>
      </w:r>
      <w:r w:rsidR="003A7A48">
        <w:t>1._______________________________________________________________________________________</w:t>
      </w:r>
    </w:p>
    <w:p w:rsidR="003A7A48" w:rsidRDefault="003A7A48" w:rsidP="00136FCE">
      <w:pPr>
        <w:pStyle w:val="Brezrazmikov"/>
        <w:spacing w:line="360" w:lineRule="auto"/>
        <w:jc w:val="both"/>
      </w:pPr>
      <w:r>
        <w:t>2._______________________________________________________________________________________</w:t>
      </w:r>
    </w:p>
    <w:p w:rsidR="003A7A48" w:rsidRPr="004A6D46" w:rsidRDefault="003A7A48" w:rsidP="00136FCE">
      <w:pPr>
        <w:pStyle w:val="Brezrazmikov"/>
        <w:spacing w:line="360" w:lineRule="auto"/>
        <w:jc w:val="both"/>
      </w:pPr>
      <w:r>
        <w:t>3. ______________________________________________________________________________________</w:t>
      </w:r>
    </w:p>
    <w:p w:rsidR="003A7A48" w:rsidRPr="004A6D46" w:rsidRDefault="003A7A48" w:rsidP="00136FCE">
      <w:pPr>
        <w:spacing w:line="360" w:lineRule="auto"/>
      </w:pPr>
      <w:r>
        <w:lastRenderedPageBreak/>
        <w:t>2</w:t>
      </w:r>
      <w:r w:rsidRPr="004A6D46">
        <w:t xml:space="preserve">. </w:t>
      </w:r>
      <w:r w:rsidR="009D1E0A" w:rsidRPr="004A6D46">
        <w:t>Kako lahko laiki spodbujamo krepitev in rast krščanskega zakona in družine v župniji</w:t>
      </w:r>
      <w:r w:rsidR="009D1E0A">
        <w:t xml:space="preserve"> in v družbi (npr. ob bližajočem se referendumu o noveli zakona o zakonski zvezi in družinskih razmerjih)</w:t>
      </w:r>
      <w:r w:rsidR="009D1E0A" w:rsidRPr="004A6D46">
        <w:t xml:space="preserve">? </w:t>
      </w:r>
      <w:r w:rsidRPr="004A6D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</w:t>
      </w:r>
      <w:r w:rsidR="00AE73F9">
        <w:t>________________________________________________________________________________________________________________________________________________________________________________</w:t>
      </w:r>
      <w:r>
        <w:t>_</w:t>
      </w:r>
      <w:r w:rsidRPr="004A6D46">
        <w:t>_</w:t>
      </w:r>
    </w:p>
    <w:p w:rsidR="003A7A48" w:rsidRPr="003A7A48" w:rsidRDefault="00907D5D" w:rsidP="00136FCE">
      <w:pPr>
        <w:pStyle w:val="Brezrazmikov"/>
        <w:spacing w:line="360" w:lineRule="auto"/>
        <w:rPr>
          <w:i/>
        </w:rPr>
      </w:pPr>
      <w:r>
        <w:rPr>
          <w:i/>
        </w:rPr>
        <w:t>P</w:t>
      </w:r>
      <w:r w:rsidRPr="003A7A48">
        <w:rPr>
          <w:i/>
        </w:rPr>
        <w:t>redlogi</w:t>
      </w:r>
      <w:r>
        <w:rPr>
          <w:i/>
        </w:rPr>
        <w:t xml:space="preserve"> naše skupine</w:t>
      </w:r>
      <w:r w:rsidRPr="003A7A48">
        <w:rPr>
          <w:i/>
        </w:rPr>
        <w:t>:</w:t>
      </w:r>
    </w:p>
    <w:p w:rsidR="003A7A48" w:rsidRDefault="003A7A48" w:rsidP="00136FCE">
      <w:pPr>
        <w:pStyle w:val="Brezrazmikov"/>
        <w:spacing w:line="360" w:lineRule="auto"/>
        <w:jc w:val="both"/>
      </w:pPr>
      <w:r>
        <w:t>1._______________________________________________________________________________________</w:t>
      </w:r>
    </w:p>
    <w:p w:rsidR="003A7A48" w:rsidRDefault="003A7A48" w:rsidP="00136FCE">
      <w:pPr>
        <w:pStyle w:val="Brezrazmikov"/>
        <w:spacing w:line="360" w:lineRule="auto"/>
        <w:jc w:val="both"/>
      </w:pPr>
      <w:r>
        <w:t>2._______________________________________________________________________________________</w:t>
      </w:r>
    </w:p>
    <w:p w:rsidR="003A7A48" w:rsidRPr="004A6D46" w:rsidRDefault="003A7A48" w:rsidP="00136FCE">
      <w:pPr>
        <w:pStyle w:val="Brezrazmikov"/>
        <w:spacing w:line="360" w:lineRule="auto"/>
        <w:jc w:val="both"/>
      </w:pPr>
      <w:r>
        <w:t>3. ______________________________________________________________________________________</w:t>
      </w:r>
    </w:p>
    <w:p w:rsidR="003A7A48" w:rsidRDefault="003A7A48" w:rsidP="00136FCE">
      <w:pPr>
        <w:spacing w:line="360" w:lineRule="auto"/>
        <w:rPr>
          <w:i/>
        </w:rPr>
      </w:pPr>
    </w:p>
    <w:p w:rsidR="003A7A48" w:rsidRDefault="003A7A48" w:rsidP="00136FCE">
      <w:pPr>
        <w:spacing w:line="360" w:lineRule="auto"/>
        <w:jc w:val="both"/>
      </w:pPr>
      <w:r>
        <w:t>3</w:t>
      </w:r>
      <w:r w:rsidRPr="004A6D46">
        <w:t>. Navedite</w:t>
      </w:r>
      <w:r w:rsidRPr="007B6DFA">
        <w:rPr>
          <w:color w:val="FF0000"/>
        </w:rPr>
        <w:t xml:space="preserve"> </w:t>
      </w:r>
      <w:r>
        <w:t>dejavnosti oz. primere dobrih praks, ki bi jih želeli prenesti v vašo župnijo, ker bi okrepili krščanski zakon in družino v župniji in družbi oz. jih na podlagi dobre izkušnje iz svoje župnije priporočate drugim župnijam?</w:t>
      </w:r>
    </w:p>
    <w:p w:rsidR="003A7A48" w:rsidRDefault="003A7A48" w:rsidP="00136FCE">
      <w:pPr>
        <w:spacing w:line="360" w:lineRule="auto"/>
      </w:pPr>
      <w:r w:rsidRPr="004A6D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3F9">
        <w:t>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907D5D" w:rsidRDefault="00907D5D" w:rsidP="00136FCE">
      <w:pPr>
        <w:pStyle w:val="Brezrazmikov"/>
        <w:spacing w:line="360" w:lineRule="auto"/>
        <w:jc w:val="both"/>
        <w:rPr>
          <w:i/>
        </w:rPr>
      </w:pPr>
      <w:r>
        <w:rPr>
          <w:i/>
        </w:rPr>
        <w:t>P</w:t>
      </w:r>
      <w:r w:rsidRPr="003A7A48">
        <w:rPr>
          <w:i/>
        </w:rPr>
        <w:t>redlogi</w:t>
      </w:r>
      <w:r>
        <w:rPr>
          <w:i/>
        </w:rPr>
        <w:t xml:space="preserve"> naše skupine</w:t>
      </w:r>
      <w:r w:rsidRPr="003A7A48">
        <w:rPr>
          <w:i/>
        </w:rPr>
        <w:t>:</w:t>
      </w:r>
    </w:p>
    <w:p w:rsidR="003A7A48" w:rsidRDefault="003A7A48" w:rsidP="00136FCE">
      <w:pPr>
        <w:pStyle w:val="Brezrazmikov"/>
        <w:spacing w:line="360" w:lineRule="auto"/>
        <w:jc w:val="both"/>
      </w:pPr>
      <w:r>
        <w:t>1._______________________________________________________________________________________</w:t>
      </w:r>
    </w:p>
    <w:p w:rsidR="003A7A48" w:rsidRDefault="003A7A48" w:rsidP="00136FCE">
      <w:pPr>
        <w:pStyle w:val="Brezrazmikov"/>
        <w:spacing w:line="360" w:lineRule="auto"/>
        <w:jc w:val="both"/>
      </w:pPr>
      <w:r>
        <w:t>2._______________________________________________________________________________________</w:t>
      </w:r>
    </w:p>
    <w:p w:rsidR="003A7A48" w:rsidRPr="004A6D46" w:rsidRDefault="003A7A48" w:rsidP="00136FCE">
      <w:pPr>
        <w:pStyle w:val="Brezrazmikov"/>
        <w:spacing w:line="360" w:lineRule="auto"/>
        <w:jc w:val="both"/>
      </w:pPr>
      <w:r>
        <w:t>3. ______________________________________________________________________________________</w:t>
      </w:r>
    </w:p>
    <w:p w:rsidR="00FD7CC9" w:rsidRDefault="00FD7CC9" w:rsidP="003A7A48">
      <w:pPr>
        <w:jc w:val="both"/>
      </w:pPr>
    </w:p>
    <w:sectPr w:rsidR="00FD7CC9" w:rsidSect="002C5FA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D7" w:rsidRDefault="009B19D7" w:rsidP="007B6CB8">
      <w:pPr>
        <w:spacing w:after="0" w:line="240" w:lineRule="auto"/>
      </w:pPr>
      <w:r>
        <w:separator/>
      </w:r>
    </w:p>
  </w:endnote>
  <w:endnote w:type="continuationSeparator" w:id="0">
    <w:p w:rsidR="009B19D7" w:rsidRDefault="009B19D7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D7" w:rsidRDefault="009B19D7" w:rsidP="007B6CB8">
      <w:pPr>
        <w:spacing w:after="0" w:line="240" w:lineRule="auto"/>
      </w:pPr>
      <w:r>
        <w:separator/>
      </w:r>
    </w:p>
  </w:footnote>
  <w:footnote w:type="continuationSeparator" w:id="0">
    <w:p w:rsidR="009B19D7" w:rsidRDefault="009B19D7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02" w:rsidRPr="00C00F02" w:rsidRDefault="007B6CB8">
    <w:pPr>
      <w:pStyle w:val="Glava"/>
      <w:rPr>
        <w:i/>
        <w:sz w:val="18"/>
        <w:szCs w:val="18"/>
      </w:rPr>
    </w:pPr>
    <w:r>
      <w:rPr>
        <w:i/>
        <w:sz w:val="18"/>
        <w:szCs w:val="18"/>
      </w:rPr>
      <w:t>laiki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CB8"/>
    <w:rsid w:val="00014E7A"/>
    <w:rsid w:val="0008067E"/>
    <w:rsid w:val="000F7AEC"/>
    <w:rsid w:val="0013164F"/>
    <w:rsid w:val="00136FCE"/>
    <w:rsid w:val="001D550A"/>
    <w:rsid w:val="001E3D57"/>
    <w:rsid w:val="00207019"/>
    <w:rsid w:val="002C5FAA"/>
    <w:rsid w:val="002F61A4"/>
    <w:rsid w:val="0036009A"/>
    <w:rsid w:val="00374868"/>
    <w:rsid w:val="00385674"/>
    <w:rsid w:val="003A7A48"/>
    <w:rsid w:val="003C324A"/>
    <w:rsid w:val="003E4DC8"/>
    <w:rsid w:val="00413B73"/>
    <w:rsid w:val="00430141"/>
    <w:rsid w:val="004A6D46"/>
    <w:rsid w:val="0055341F"/>
    <w:rsid w:val="005A3A4C"/>
    <w:rsid w:val="005E4252"/>
    <w:rsid w:val="00614837"/>
    <w:rsid w:val="006C5454"/>
    <w:rsid w:val="006C600C"/>
    <w:rsid w:val="006D7AAC"/>
    <w:rsid w:val="007B6CB8"/>
    <w:rsid w:val="008362A9"/>
    <w:rsid w:val="00875CDD"/>
    <w:rsid w:val="008A2C80"/>
    <w:rsid w:val="008B7EC8"/>
    <w:rsid w:val="008E19FA"/>
    <w:rsid w:val="00907D5D"/>
    <w:rsid w:val="009B19D7"/>
    <w:rsid w:val="009D1E0A"/>
    <w:rsid w:val="009D3717"/>
    <w:rsid w:val="009E64F5"/>
    <w:rsid w:val="009F0B0C"/>
    <w:rsid w:val="00A2681D"/>
    <w:rsid w:val="00AE73F9"/>
    <w:rsid w:val="00B60E99"/>
    <w:rsid w:val="00C256B1"/>
    <w:rsid w:val="00CD27A2"/>
    <w:rsid w:val="00D040D0"/>
    <w:rsid w:val="00D17D6B"/>
    <w:rsid w:val="00E44058"/>
    <w:rsid w:val="00FD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C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6CB8"/>
  </w:style>
  <w:style w:type="paragraph" w:styleId="Noga">
    <w:name w:val="footer"/>
    <w:basedOn w:val="Navaden"/>
    <w:link w:val="NogaZnak"/>
    <w:uiPriority w:val="99"/>
    <w:semiHidden/>
    <w:unhideWhenUsed/>
    <w:rsid w:val="007B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B6CB8"/>
  </w:style>
  <w:style w:type="paragraph" w:styleId="Brezrazmikov">
    <w:name w:val="No Spacing"/>
    <w:uiPriority w:val="1"/>
    <w:qFormat/>
    <w:rsid w:val="003A7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CB63-9353-4256-BD9F-F1D45500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28</cp:revision>
  <cp:lastPrinted>2015-11-06T10:13:00Z</cp:lastPrinted>
  <dcterms:created xsi:type="dcterms:W3CDTF">2015-09-28T09:08:00Z</dcterms:created>
  <dcterms:modified xsi:type="dcterms:W3CDTF">2015-11-06T10:23:00Z</dcterms:modified>
</cp:coreProperties>
</file>